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  <w:sz w:val="28"/>
          <w:szCs w:val="28"/>
          <w:lang w:val="en-US" w:eastAsia="zh-CN"/>
        </w:rPr>
        <w:t>nstall the driver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1.1</w:t>
      </w:r>
      <w:r>
        <w:rPr>
          <w:rFonts w:hint="eastAsia"/>
          <w:sz w:val="28"/>
          <w:szCs w:val="28"/>
          <w:lang w:val="en-US" w:eastAsia="zh-CN"/>
        </w:rPr>
        <w:t>Double click</w:t>
      </w:r>
      <w:r>
        <w:rPr>
          <w:rFonts w:hint="eastAsia"/>
          <w:sz w:val="28"/>
          <w:szCs w:val="28"/>
        </w:rPr>
        <w:t>【USB</w:t>
      </w:r>
      <w:r>
        <w:rPr>
          <w:rFonts w:hint="eastAsia"/>
          <w:sz w:val="28"/>
          <w:szCs w:val="28"/>
          <w:lang w:val="en-US" w:eastAsia="zh-CN"/>
        </w:rPr>
        <w:t xml:space="preserve"> serial driver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  <w:lang w:val="en-US" w:eastAsia="zh-CN"/>
        </w:rPr>
        <w:t>“</w:t>
      </w:r>
      <w:r>
        <w:rPr>
          <w:sz w:val="28"/>
          <w:szCs w:val="28"/>
        </w:rPr>
        <w:t>CH341SER</w:t>
      </w:r>
      <w:r>
        <w:rPr>
          <w:rFonts w:hint="eastAsia"/>
          <w:sz w:val="28"/>
          <w:szCs w:val="28"/>
        </w:rPr>
        <w:t>.EXE</w:t>
      </w:r>
      <w:r>
        <w:rPr>
          <w:rFonts w:hint="default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file</w:t>
      </w:r>
      <w:r>
        <w:rPr>
          <w:rFonts w:hint="eastAsia"/>
          <w:sz w:val="28"/>
          <w:szCs w:val="28"/>
        </w:rPr>
        <w:t>，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1.2pop-up window，</w:t>
      </w:r>
      <w:r>
        <w:rPr>
          <w:rFonts w:hint="eastAsia"/>
          <w:sz w:val="28"/>
          <w:szCs w:val="28"/>
          <w:lang w:val="en-US" w:eastAsia="zh-CN"/>
        </w:rPr>
        <w:t xml:space="preserve">click </w:t>
      </w:r>
      <w:r>
        <w:rPr>
          <w:sz w:val="28"/>
          <w:szCs w:val="28"/>
        </w:rPr>
        <w:drawing>
          <wp:inline distT="0" distB="0" distL="114300" distR="114300">
            <wp:extent cx="1143000" cy="3619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>key to install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114925" cy="2962275"/>
            <wp:effectExtent l="19050" t="0" r="9525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1.3</w:t>
      </w:r>
      <w:r>
        <w:rPr>
          <w:rFonts w:hint="eastAsia"/>
          <w:sz w:val="28"/>
          <w:szCs w:val="28"/>
          <w:lang w:val="en-US" w:eastAsia="zh-CN"/>
        </w:rPr>
        <w:t xml:space="preserve"> Click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>确认</w:t>
      </w:r>
      <w:r>
        <w:rPr>
          <w:rFonts w:hint="default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 xml:space="preserve"> to finish the installation.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048250" cy="2867025"/>
            <wp:effectExtent l="19050" t="0" r="0" b="0"/>
            <wp:docPr id="1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Update the software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2.1</w:t>
      </w:r>
      <w:r>
        <w:rPr>
          <w:rFonts w:hint="eastAsia"/>
          <w:sz w:val="28"/>
          <w:szCs w:val="28"/>
          <w:lang w:val="en-US" w:eastAsia="zh-CN"/>
        </w:rPr>
        <w:t>Double click</w:t>
      </w:r>
      <w:r>
        <w:rPr>
          <w:rFonts w:hint="default"/>
          <w:sz w:val="28"/>
          <w:szCs w:val="28"/>
          <w:lang w:val="en-US" w:eastAsia="zh-CN"/>
        </w:rPr>
        <w:t>”</w:t>
      </w:r>
      <w:r>
        <w:rPr>
          <w:sz w:val="28"/>
          <w:szCs w:val="28"/>
        </w:rPr>
        <w:t>Upgrade_Tool</w:t>
      </w:r>
      <w:r>
        <w:rPr>
          <w:rFonts w:hint="eastAsia"/>
          <w:sz w:val="28"/>
          <w:szCs w:val="28"/>
        </w:rPr>
        <w:t>.exe</w:t>
      </w:r>
      <w:r>
        <w:rPr>
          <w:rFonts w:hint="default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 xml:space="preserve">file of </w:t>
      </w:r>
      <w:r>
        <w:rPr>
          <w:rFonts w:hint="eastAsia"/>
          <w:sz w:val="28"/>
          <w:szCs w:val="28"/>
        </w:rPr>
        <w:t>【</w:t>
      </w:r>
      <w:r>
        <w:rPr>
          <w:sz w:val="28"/>
          <w:szCs w:val="28"/>
        </w:rPr>
        <w:t>Upgrade_Tool</w:t>
      </w:r>
      <w:r>
        <w:rPr>
          <w:rFonts w:hint="eastAsia"/>
          <w:sz w:val="28"/>
          <w:szCs w:val="28"/>
        </w:rPr>
        <w:t>】</w:t>
      </w:r>
      <w:r>
        <w:rPr>
          <w:rFonts w:hint="eastAsia"/>
          <w:sz w:val="28"/>
          <w:szCs w:val="28"/>
          <w:lang w:val="en-US" w:eastAsia="zh-CN"/>
        </w:rPr>
        <w:t>,open the new software.</w:t>
      </w:r>
    </w:p>
    <w:p>
      <w:pPr>
        <w:rPr>
          <w:sz w:val="28"/>
          <w:szCs w:val="28"/>
        </w:rPr>
      </w:pPr>
      <w:bookmarkStart w:id="0" w:name="_GoBack"/>
      <w:bookmarkEnd w:id="0"/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界面如下：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615940" cy="5709285"/>
            <wp:effectExtent l="19050" t="0" r="381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570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ind w:left="840" w:hanging="1120" w:hangingChars="4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2.2</w:t>
      </w:r>
      <w:r>
        <w:rPr>
          <w:rFonts w:hint="eastAsia"/>
          <w:sz w:val="28"/>
          <w:szCs w:val="28"/>
          <w:lang w:val="en-US" w:eastAsia="zh-CN"/>
        </w:rPr>
        <w:t xml:space="preserve">  Connect the computer with the Mini usb cable while machine connect to power line.</w:t>
      </w:r>
    </w:p>
    <w:p>
      <w:pPr>
        <w:ind w:left="840" w:hanging="1120" w:hangingChars="400"/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248025" cy="1435100"/>
            <wp:effectExtent l="0" t="0" r="0" b="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7620" cy="1435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2.3</w:t>
      </w:r>
      <w:r>
        <w:rPr>
          <w:rFonts w:hint="eastAsia"/>
          <w:sz w:val="28"/>
          <w:szCs w:val="28"/>
          <w:lang w:val="en-US" w:eastAsia="zh-CN"/>
        </w:rPr>
        <w:t xml:space="preserve">Click </w:t>
      </w:r>
      <w:r>
        <w:rPr>
          <w:rFonts w:hint="default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</w:rPr>
        <w:t>Search port</w:t>
      </w:r>
      <w:r>
        <w:rPr>
          <w:rFonts w:hint="default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key</w:t>
      </w:r>
      <w:r>
        <w:rPr>
          <w:rFonts w:hint="eastAsia"/>
          <w:sz w:val="28"/>
          <w:szCs w:val="28"/>
        </w:rPr>
        <w:t xml:space="preserve"> ，</w:t>
      </w:r>
      <w:r>
        <w:rPr>
          <w:rFonts w:hint="eastAsia"/>
          <w:sz w:val="28"/>
          <w:szCs w:val="28"/>
          <w:lang w:val="en-US" w:eastAsia="zh-CN"/>
        </w:rPr>
        <w:t>Choose the new serial port(usually the last one,like the pciture below.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686175" cy="847725"/>
            <wp:effectExtent l="1905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2.4</w:t>
      </w:r>
      <w:r>
        <w:rPr>
          <w:rFonts w:hint="eastAsia"/>
          <w:sz w:val="28"/>
          <w:szCs w:val="28"/>
          <w:lang w:val="en-US" w:eastAsia="zh-CN"/>
        </w:rPr>
        <w:t xml:space="preserve">Click </w:t>
      </w:r>
      <w:r>
        <w:rPr>
          <w:rFonts w:hint="default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</w:rPr>
        <w:t>Open port</w:t>
      </w:r>
      <w:r>
        <w:rPr>
          <w:rFonts w:hint="default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 xml:space="preserve"> key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171825" cy="390525"/>
            <wp:effectExtent l="1905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2.5</w:t>
      </w:r>
      <w:r>
        <w:rPr>
          <w:rFonts w:hint="eastAsia"/>
          <w:sz w:val="28"/>
          <w:szCs w:val="28"/>
          <w:lang w:val="en-US" w:eastAsia="zh-CN"/>
        </w:rPr>
        <w:t xml:space="preserve"> After opening,the interface would show as below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drawing>
          <wp:inline distT="0" distB="0" distL="0" distR="0">
            <wp:extent cx="3076575" cy="247650"/>
            <wp:effectExtent l="1905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left="840" w:hanging="1120" w:hangingChars="400"/>
        <w:rPr>
          <w:sz w:val="28"/>
          <w:szCs w:val="28"/>
        </w:rPr>
      </w:pPr>
      <w:r>
        <w:rPr>
          <w:rFonts w:hint="eastAsia"/>
          <w:sz w:val="28"/>
          <w:szCs w:val="28"/>
        </w:rPr>
        <w:t>2.6</w:t>
      </w:r>
      <w:r>
        <w:rPr>
          <w:rFonts w:hint="eastAsia"/>
          <w:sz w:val="28"/>
          <w:szCs w:val="28"/>
          <w:lang w:val="en-US" w:eastAsia="zh-CN"/>
        </w:rPr>
        <w:t xml:space="preserve">Click </w:t>
      </w:r>
      <w:r>
        <w:rPr>
          <w:rFonts w:hint="default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</w:rPr>
        <w:t>Open File</w:t>
      </w:r>
      <w:r>
        <w:rPr>
          <w:rFonts w:hint="default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 xml:space="preserve"> key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 xml:space="preserve">Choose the </w:t>
      </w:r>
      <w:r>
        <w:rPr>
          <w:rFonts w:hint="default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software“ file”---</w:t>
      </w:r>
      <w:r>
        <w:rPr>
          <w:rFonts w:hint="default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</w:rPr>
        <w:t>RUB-PL-20220323.bin</w:t>
      </w:r>
      <w:r>
        <w:rPr>
          <w:rFonts w:hint="default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  <w:lang w:val="en-US" w:eastAsia="zh-CN"/>
        </w:rPr>
        <w:t>Different machine use different software}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4857750" cy="2698750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60810" cy="2701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2.7</w:t>
      </w:r>
      <w:r>
        <w:rPr>
          <w:rFonts w:hint="eastAsia"/>
          <w:sz w:val="28"/>
          <w:szCs w:val="28"/>
          <w:lang w:val="en-US" w:eastAsia="zh-CN"/>
        </w:rPr>
        <w:t>The the interface shows below.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114675" cy="371475"/>
            <wp:effectExtent l="1905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2.8</w:t>
      </w:r>
      <w:r>
        <w:rPr>
          <w:rFonts w:hint="eastAsia"/>
          <w:sz w:val="28"/>
          <w:szCs w:val="28"/>
          <w:lang w:val="en-US" w:eastAsia="zh-CN"/>
        </w:rPr>
        <w:t xml:space="preserve">Click the </w:t>
      </w:r>
      <w:r>
        <w:rPr>
          <w:rFonts w:hint="default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</w:rPr>
        <w:t>Update</w:t>
      </w:r>
      <w:r>
        <w:rPr>
          <w:rFonts w:hint="default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 xml:space="preserve"> key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  <w:lang w:val="en-US" w:eastAsia="zh-CN"/>
        </w:rPr>
        <w:t>Turn on the machine,it would begin update.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3819525" cy="1095375"/>
            <wp:effectExtent l="19050" t="0" r="9525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2.9</w:t>
      </w:r>
      <w:r>
        <w:rPr>
          <w:rFonts w:hint="eastAsia"/>
          <w:sz w:val="28"/>
          <w:szCs w:val="28"/>
          <w:lang w:val="en-US" w:eastAsia="zh-CN"/>
        </w:rPr>
        <w:t xml:space="preserve">Click </w:t>
      </w:r>
      <w:r>
        <w:rPr>
          <w:rFonts w:hint="default"/>
          <w:sz w:val="28"/>
          <w:szCs w:val="28"/>
          <w:lang w:val="en-US" w:eastAsia="zh-CN"/>
        </w:rPr>
        <w:t>“</w:t>
      </w:r>
      <w:r>
        <w:rPr>
          <w:rFonts w:hint="eastAsia"/>
          <w:sz w:val="28"/>
          <w:szCs w:val="28"/>
          <w:lang w:val="en-US" w:eastAsia="zh-CN"/>
        </w:rPr>
        <w:t>确定</w:t>
      </w:r>
      <w:r>
        <w:rPr>
          <w:rFonts w:hint="default"/>
          <w:sz w:val="28"/>
          <w:szCs w:val="28"/>
          <w:lang w:val="en-US"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 xml:space="preserve"> after update successful.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1590675" cy="1495425"/>
            <wp:effectExtent l="19050" t="0" r="9525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</w:p>
    <w:p>
      <w:pPr>
        <w:rPr>
          <w:sz w:val="28"/>
          <w:szCs w:val="28"/>
        </w:rPr>
      </w:pPr>
    </w:p>
    <w:sectPr>
      <w:pgSz w:w="11906" w:h="16838"/>
      <w:pgMar w:top="2041" w:right="1531" w:bottom="2041" w:left="1531" w:header="851" w:footer="488" w:gutter="0"/>
      <w:pgNumType w:fmt="decimalFullWidth"/>
      <w:cols w:space="0" w:num="1"/>
      <w:docGrid w:type="linesAndChars" w:linePitch="41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3B3FCB"/>
    <w:multiLevelType w:val="singleLevel"/>
    <w:tmpl w:val="593B3FCB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I4MmVkYjE3MDczMDFkM2MwY2Y4ODczNzRlNzBiODQifQ=="/>
  </w:docVars>
  <w:rsids>
    <w:rsidRoot w:val="00172A27"/>
    <w:rsid w:val="00085369"/>
    <w:rsid w:val="00095E23"/>
    <w:rsid w:val="000A6537"/>
    <w:rsid w:val="000D5135"/>
    <w:rsid w:val="00172A27"/>
    <w:rsid w:val="001C4843"/>
    <w:rsid w:val="00251B12"/>
    <w:rsid w:val="0034394B"/>
    <w:rsid w:val="003E73B5"/>
    <w:rsid w:val="00413B7F"/>
    <w:rsid w:val="0042071E"/>
    <w:rsid w:val="004711EB"/>
    <w:rsid w:val="00504DF5"/>
    <w:rsid w:val="005C612F"/>
    <w:rsid w:val="006A1FAC"/>
    <w:rsid w:val="006E368F"/>
    <w:rsid w:val="0079580C"/>
    <w:rsid w:val="007B7053"/>
    <w:rsid w:val="007D5C28"/>
    <w:rsid w:val="0084129C"/>
    <w:rsid w:val="00851710"/>
    <w:rsid w:val="00891DF4"/>
    <w:rsid w:val="008C75CC"/>
    <w:rsid w:val="008F474B"/>
    <w:rsid w:val="00934DEA"/>
    <w:rsid w:val="00941E47"/>
    <w:rsid w:val="00A62FF1"/>
    <w:rsid w:val="00AA0BCB"/>
    <w:rsid w:val="00AD3BBA"/>
    <w:rsid w:val="00B24CA1"/>
    <w:rsid w:val="00B417F1"/>
    <w:rsid w:val="00BA58F3"/>
    <w:rsid w:val="00CA348B"/>
    <w:rsid w:val="00CD5A5F"/>
    <w:rsid w:val="00D072F7"/>
    <w:rsid w:val="02DD48BB"/>
    <w:rsid w:val="068422DE"/>
    <w:rsid w:val="0B9304CB"/>
    <w:rsid w:val="0F344CC9"/>
    <w:rsid w:val="11BB342A"/>
    <w:rsid w:val="132472F3"/>
    <w:rsid w:val="15782DEB"/>
    <w:rsid w:val="16EA2E24"/>
    <w:rsid w:val="1FA91E21"/>
    <w:rsid w:val="279614E7"/>
    <w:rsid w:val="27F10C79"/>
    <w:rsid w:val="2D7672C7"/>
    <w:rsid w:val="350D55E3"/>
    <w:rsid w:val="37831F70"/>
    <w:rsid w:val="391D596C"/>
    <w:rsid w:val="3C0D0C59"/>
    <w:rsid w:val="3FC85E35"/>
    <w:rsid w:val="41D14A4D"/>
    <w:rsid w:val="450F086C"/>
    <w:rsid w:val="4E6F084A"/>
    <w:rsid w:val="511F187B"/>
    <w:rsid w:val="51CF4AF8"/>
    <w:rsid w:val="56231A7A"/>
    <w:rsid w:val="598056C2"/>
    <w:rsid w:val="5A10091F"/>
    <w:rsid w:val="5ABD5BC2"/>
    <w:rsid w:val="5E5F1108"/>
    <w:rsid w:val="60494CEF"/>
    <w:rsid w:val="62AA7AEB"/>
    <w:rsid w:val="64970C62"/>
    <w:rsid w:val="6B766A7B"/>
    <w:rsid w:val="6E6126F2"/>
    <w:rsid w:val="71565257"/>
    <w:rsid w:val="71EA7B1C"/>
    <w:rsid w:val="76876B14"/>
    <w:rsid w:val="7E41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4</Pages>
  <Words>195</Words>
  <Characters>603</Characters>
  <Lines>3</Lines>
  <Paragraphs>1</Paragraphs>
  <TotalTime>0</TotalTime>
  <ScaleCrop>false</ScaleCrop>
  <LinksUpToDate>false</LinksUpToDate>
  <CharactersWithSpaces>671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SEMTOM-Fiona剑锋</cp:lastModifiedBy>
  <dcterms:modified xsi:type="dcterms:W3CDTF">2022-05-27T08:14:01Z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456DB345D5C04203AB29E8A17EBB7765</vt:lpwstr>
  </property>
</Properties>
</file>